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C0D07" w14:textId="6409E34A" w:rsidR="00761DF8" w:rsidRPr="00F70700" w:rsidRDefault="00DF79DA" w:rsidP="00DF79DA">
      <w:pPr>
        <w:jc w:val="center"/>
        <w:rPr>
          <w:b/>
          <w:bCs/>
          <w:u w:val="single"/>
        </w:rPr>
      </w:pPr>
      <w:r w:rsidRPr="00F70700">
        <w:rPr>
          <w:b/>
          <w:bCs/>
          <w:u w:val="single"/>
        </w:rPr>
        <w:t>Teacher Materials</w:t>
      </w:r>
    </w:p>
    <w:p w14:paraId="60BE4189" w14:textId="77777777" w:rsidR="00DF79DA" w:rsidRPr="00F70700" w:rsidRDefault="00DF79DA" w:rsidP="00DF79DA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70700">
        <w:rPr>
          <w:rFonts w:ascii="Times New Roman" w:hAnsi="Times New Roman" w:cs="Times New Roman"/>
          <w:b/>
          <w:bCs/>
          <w:u w:val="single"/>
        </w:rPr>
        <w:t xml:space="preserve">Lesson 1- </w:t>
      </w:r>
      <w:r w:rsidRPr="00F7070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What is a Living Wage?</w:t>
      </w:r>
    </w:p>
    <w:p w14:paraId="558C6EFC" w14:textId="77777777" w:rsidR="00DF79DA" w:rsidRPr="00F70700" w:rsidRDefault="00DF79DA" w:rsidP="00DF79DA">
      <w:pPr>
        <w:rPr>
          <w:b/>
          <w:bCs/>
          <w:u w:val="single"/>
        </w:rPr>
      </w:pPr>
      <w:r w:rsidRPr="00F70700">
        <w:rPr>
          <w:b/>
          <w:bCs/>
          <w:u w:val="single"/>
        </w:rPr>
        <w:t>Nearpod Activity</w:t>
      </w:r>
    </w:p>
    <w:p w14:paraId="7E2E80D2" w14:textId="07528A61" w:rsidR="00DF79DA" w:rsidRPr="00F70700" w:rsidRDefault="00DF79DA" w:rsidP="00DF79DA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hyperlink r:id="rId5" w:history="1">
        <w:r w:rsidRPr="00F70700">
          <w:rPr>
            <w:rStyle w:val="Hyperlink"/>
            <w:b/>
            <w:bCs/>
          </w:rPr>
          <w:t>What is a Living Wage?</w:t>
        </w:r>
      </w:hyperlink>
    </w:p>
    <w:p w14:paraId="04934E3C" w14:textId="1E69D623" w:rsidR="00F314C3" w:rsidRPr="00F70700" w:rsidRDefault="00F314C3" w:rsidP="00F314C3">
      <w:pPr>
        <w:rPr>
          <w:b/>
          <w:bCs/>
          <w:u w:val="single"/>
        </w:rPr>
      </w:pPr>
    </w:p>
    <w:p w14:paraId="7AF6A431" w14:textId="77777777" w:rsidR="009236E1" w:rsidRPr="00F70700" w:rsidRDefault="009236E1" w:rsidP="009236E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F70700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Lesson 2: </w:t>
      </w:r>
      <w:r w:rsidRPr="00F70700">
        <w:rPr>
          <w:rFonts w:ascii="Times New Roman" w:hAnsi="Times New Roman" w:cs="Times New Roman"/>
          <w:b/>
          <w:color w:val="000000"/>
          <w:u w:val="single"/>
        </w:rPr>
        <w:t>What type of school fits my interest and skills?</w:t>
      </w:r>
    </w:p>
    <w:p w14:paraId="5D48D069" w14:textId="27B0C9B2" w:rsidR="00F314C3" w:rsidRPr="00F70700" w:rsidRDefault="00E30F75" w:rsidP="00E30F75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hyperlink r:id="rId6" w:history="1">
        <w:r w:rsidRPr="00F70700">
          <w:rPr>
            <w:rStyle w:val="Hyperlink"/>
            <w:b/>
            <w:bCs/>
          </w:rPr>
          <w:t>https://public.careercruising.com/en/</w:t>
        </w:r>
      </w:hyperlink>
    </w:p>
    <w:p w14:paraId="7E734821" w14:textId="76005E10" w:rsidR="00E30F75" w:rsidRPr="00F70700" w:rsidRDefault="00E30F75" w:rsidP="00F314C3">
      <w:pPr>
        <w:rPr>
          <w:b/>
          <w:bCs/>
          <w:u w:val="single"/>
        </w:rPr>
      </w:pPr>
    </w:p>
    <w:p w14:paraId="459BF13C" w14:textId="74A3EF3E" w:rsidR="00F70700" w:rsidRDefault="00F70700" w:rsidP="00F70700">
      <w:p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r w:rsidRPr="00F70700">
        <w:rPr>
          <w:rFonts w:ascii="Times New Roman" w:eastAsia="Times New Roman" w:hAnsi="Times New Roman" w:cs="Times New Roman"/>
          <w:b/>
          <w:bCs/>
          <w:color w:val="000000"/>
          <w:u w:val="single"/>
        </w:rPr>
        <w:t>Lesson 3: What is my Career Pathway?</w:t>
      </w:r>
    </w:p>
    <w:p w14:paraId="30856B35" w14:textId="77777777" w:rsidR="00F414CA" w:rsidRPr="00D429A2" w:rsidRDefault="00F414CA" w:rsidP="00F414CA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Style w:val="Hyperlink"/>
          <w:rFonts w:ascii="Times New Roman" w:eastAsia="Times New Roman" w:hAnsi="Times New Roman" w:cs="Times New Roman"/>
          <w:color w:val="000000"/>
          <w:u w:val="none"/>
        </w:rPr>
      </w:pPr>
      <w:r>
        <w:rPr>
          <w:rStyle w:val="Hyperlink"/>
          <w:rFonts w:ascii="Times New Roman" w:eastAsia="Times New Roman" w:hAnsi="Times New Roman" w:cs="Times New Roman"/>
        </w:rPr>
        <w:t>Career Cruising-</w:t>
      </w:r>
      <w:hyperlink r:id="rId7" w:history="1">
        <w:r w:rsidRPr="008241FB">
          <w:rPr>
            <w:rStyle w:val="Hyperlink"/>
            <w:rFonts w:ascii="Times New Roman" w:eastAsia="Times New Roman" w:hAnsi="Times New Roman" w:cs="Times New Roman"/>
          </w:rPr>
          <w:t>https://public.careercruising.com/en/our-solutions/k-12/</w:t>
        </w:r>
      </w:hyperlink>
    </w:p>
    <w:p w14:paraId="096E9CAF" w14:textId="67205115" w:rsidR="00F414CA" w:rsidRPr="00A6114C" w:rsidRDefault="00F414CA" w:rsidP="00F414CA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Style w:val="Hyperlink"/>
          <w:rFonts w:ascii="Times New Roman" w:eastAsia="Times New Roman" w:hAnsi="Times New Roman" w:cs="Times New Roman"/>
          <w:color w:val="000000"/>
          <w:u w:val="none"/>
        </w:rPr>
      </w:pPr>
      <w:hyperlink r:id="rId8" w:history="1">
        <w:r w:rsidRPr="008241FB">
          <w:rPr>
            <w:rStyle w:val="Hyperlink"/>
            <w:rFonts w:ascii="Times New Roman" w:eastAsia="Times New Roman" w:hAnsi="Times New Roman" w:cs="Times New Roman"/>
          </w:rPr>
          <w:t>http://www.careerbridge.wa.gov/survey_cluster.aspx</w:t>
        </w:r>
      </w:hyperlink>
    </w:p>
    <w:p w14:paraId="5DD370AA" w14:textId="77777777" w:rsidR="00A6114C" w:rsidRPr="006A7019" w:rsidRDefault="00A6114C" w:rsidP="00A6114C">
      <w:pPr>
        <w:pStyle w:val="ListParagraph"/>
        <w:spacing w:after="0" w:line="240" w:lineRule="auto"/>
        <w:textAlignment w:val="baseline"/>
        <w:rPr>
          <w:rStyle w:val="Hyperlink"/>
          <w:rFonts w:ascii="Times New Roman" w:eastAsia="Times New Roman" w:hAnsi="Times New Roman" w:cs="Times New Roman"/>
          <w:color w:val="000000"/>
          <w:u w:val="none"/>
        </w:rPr>
      </w:pPr>
    </w:p>
    <w:p w14:paraId="52072F36" w14:textId="2E17EE5E" w:rsidR="00A6114C" w:rsidRPr="004F7B36" w:rsidRDefault="00A6114C" w:rsidP="00A6114C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Videos</w:t>
      </w:r>
    </w:p>
    <w:p w14:paraId="78AB1191" w14:textId="77777777" w:rsidR="00A6114C" w:rsidRPr="007A7E7B" w:rsidRDefault="00A6114C" w:rsidP="00A6114C">
      <w:pPr>
        <w:pStyle w:val="ListParagraph"/>
        <w:numPr>
          <w:ilvl w:val="0"/>
          <w:numId w:val="3"/>
        </w:numPr>
        <w:rPr>
          <w:rStyle w:val="Hyperlink"/>
          <w:rFonts w:ascii="Times New Roman" w:eastAsia="Times New Roman" w:hAnsi="Times New Roman" w:cs="Times New Roman"/>
          <w:b/>
          <w:bCs/>
          <w:color w:val="000000"/>
        </w:rPr>
      </w:pPr>
      <w:hyperlink r:id="rId9" w:history="1">
        <w:r w:rsidRPr="008241FB">
          <w:rPr>
            <w:rStyle w:val="Hyperlink"/>
            <w:rFonts w:ascii="Times New Roman" w:hAnsi="Times New Roman" w:cs="Times New Roman"/>
            <w:b/>
          </w:rPr>
          <w:t>https://www.youtube.com/watch?v=2Kl60EHB_tU</w:t>
        </w:r>
      </w:hyperlink>
    </w:p>
    <w:p w14:paraId="55CDD78B" w14:textId="77777777" w:rsidR="00A6114C" w:rsidRDefault="00A6114C" w:rsidP="00A6114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hyperlink r:id="rId10" w:history="1">
        <w:r w:rsidRPr="008241FB">
          <w:rPr>
            <w:rStyle w:val="Hyperlink"/>
            <w:rFonts w:ascii="Times New Roman" w:eastAsia="Times New Roman" w:hAnsi="Times New Roman" w:cs="Times New Roman"/>
            <w:b/>
            <w:bCs/>
          </w:rPr>
          <w:t>https://www.youtube.com/watch?v=KDL7hQ-gH-c&amp;t=130s</w:t>
        </w:r>
      </w:hyperlink>
    </w:p>
    <w:p w14:paraId="54D2D0AD" w14:textId="77777777" w:rsidR="00A6114C" w:rsidRDefault="00A6114C" w:rsidP="00A6114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  <w:hyperlink r:id="rId11" w:history="1">
        <w:r w:rsidRPr="008241FB">
          <w:rPr>
            <w:rStyle w:val="Hyperlink"/>
            <w:rFonts w:ascii="Times New Roman" w:eastAsia="Times New Roman" w:hAnsi="Times New Roman" w:cs="Times New Roman"/>
            <w:b/>
            <w:bCs/>
          </w:rPr>
          <w:t>https://www.youtube.com/watch?v=kkqVHcf98Uc</w:t>
        </w:r>
      </w:hyperlink>
    </w:p>
    <w:p w14:paraId="369C6D3E" w14:textId="686863F5" w:rsidR="00A6114C" w:rsidRDefault="00A6114C" w:rsidP="00A6114C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*You should only show one of these videos.  Students could watch the video as a class or asynchronously.</w:t>
      </w:r>
    </w:p>
    <w:p w14:paraId="07CF9CD4" w14:textId="77777777" w:rsidR="00A548C2" w:rsidRPr="00517652" w:rsidRDefault="00A548C2" w:rsidP="00A6114C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</w:p>
    <w:p w14:paraId="57AD8566" w14:textId="42C016EE" w:rsidR="00A548C2" w:rsidRDefault="00A548C2" w:rsidP="00A548C2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548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Lesson 4: What are my post high school options?</w:t>
      </w:r>
    </w:p>
    <w:p w14:paraId="53E21C2D" w14:textId="623857F3" w:rsidR="00516C35" w:rsidRDefault="00173D64" w:rsidP="00A548C2">
      <w:pPr>
        <w:pStyle w:val="NormalWeb"/>
        <w:spacing w:before="0" w:beforeAutospacing="0" w:after="160" w:afterAutospacing="0"/>
        <w:rPr>
          <w:rStyle w:val="Hyperlink"/>
          <w:rFonts w:ascii="Arial" w:hAnsi="Arial" w:cs="Arial"/>
          <w:color w:val="1155CC"/>
          <w:sz w:val="22"/>
          <w:szCs w:val="22"/>
        </w:rPr>
      </w:pPr>
      <w:r w:rsidRPr="00D018B9">
        <w:rPr>
          <w:rFonts w:ascii="Arial" w:hAnsi="Arial" w:cs="Arial"/>
          <w:b/>
          <w:bCs/>
          <w:sz w:val="22"/>
          <w:szCs w:val="22"/>
          <w:u w:val="single"/>
        </w:rPr>
        <w:t>Video</w:t>
      </w:r>
      <w:r w:rsidR="00516C35">
        <w:rPr>
          <w:rFonts w:ascii="Arial" w:hAnsi="Arial" w:cs="Arial"/>
          <w:sz w:val="22"/>
          <w:szCs w:val="22"/>
          <w:u w:val="single"/>
        </w:rPr>
        <w:t>-</w:t>
      </w:r>
      <w:r w:rsidR="00B96734">
        <w:rPr>
          <w:rFonts w:ascii="Arial" w:hAnsi="Arial" w:cs="Arial"/>
          <w:sz w:val="22"/>
          <w:szCs w:val="22"/>
          <w:u w:val="single"/>
        </w:rPr>
        <w:t xml:space="preserve"> </w:t>
      </w:r>
      <w:hyperlink r:id="rId12" w:history="1">
        <w:r w:rsidR="00516C35" w:rsidRPr="00D01AEA">
          <w:rPr>
            <w:rStyle w:val="Hyperlink"/>
            <w:rFonts w:ascii="Arial" w:hAnsi="Arial" w:cs="Arial"/>
            <w:color w:val="1155CC"/>
            <w:sz w:val="22"/>
            <w:szCs w:val="22"/>
          </w:rPr>
          <w:t>https://youtu.be/HnJ1bqXUnIM</w:t>
        </w:r>
      </w:hyperlink>
    </w:p>
    <w:p w14:paraId="2692E99C" w14:textId="44D9406D" w:rsidR="00B96734" w:rsidRPr="00D018B9" w:rsidRDefault="00D018B9" w:rsidP="00A548C2">
      <w:pPr>
        <w:pStyle w:val="NormalWeb"/>
        <w:spacing w:before="0" w:beforeAutospacing="0" w:after="160" w:afterAutospacing="0"/>
        <w:rPr>
          <w:rStyle w:val="Hyperlink"/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D018B9">
        <w:rPr>
          <w:rStyle w:val="Hyperlink"/>
          <w:rFonts w:ascii="Arial" w:hAnsi="Arial" w:cs="Arial"/>
          <w:b/>
          <w:bCs/>
          <w:color w:val="auto"/>
          <w:sz w:val="22"/>
          <w:szCs w:val="22"/>
        </w:rPr>
        <w:t>Nearpods</w:t>
      </w:r>
      <w:proofErr w:type="spellEnd"/>
    </w:p>
    <w:p w14:paraId="2DACD955" w14:textId="77777777" w:rsidR="00B96734" w:rsidRDefault="00B96734" w:rsidP="00B96734">
      <w:pPr>
        <w:pStyle w:val="NormalWeb"/>
        <w:numPr>
          <w:ilvl w:val="1"/>
          <w:numId w:val="4"/>
        </w:numPr>
        <w:tabs>
          <w:tab w:val="clear" w:pos="1440"/>
          <w:tab w:val="num" w:pos="720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D01AEA">
        <w:rPr>
          <w:rFonts w:ascii="Arial" w:hAnsi="Arial" w:cs="Arial"/>
          <w:b/>
          <w:bCs/>
          <w:color w:val="000000"/>
          <w:sz w:val="22"/>
          <w:szCs w:val="22"/>
        </w:rPr>
        <w:t>FAFSA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and WAFSA</w:t>
      </w:r>
    </w:p>
    <w:p w14:paraId="5B1A5397" w14:textId="77777777" w:rsidR="00B96734" w:rsidRDefault="00B96734" w:rsidP="00B96734">
      <w:pPr>
        <w:pStyle w:val="NormalWeb"/>
        <w:numPr>
          <w:ilvl w:val="2"/>
          <w:numId w:val="4"/>
        </w:numPr>
        <w:tabs>
          <w:tab w:val="clear" w:pos="2160"/>
          <w:tab w:val="num" w:pos="1440"/>
        </w:tabs>
        <w:spacing w:before="0" w:beforeAutospacing="0" w:after="0" w:afterAutospacing="0"/>
        <w:ind w:left="18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hyperlink r:id="rId13" w:history="1">
        <w:r w:rsidRPr="00F91C3C">
          <w:rPr>
            <w:rStyle w:val="Hyperlink"/>
            <w:rFonts w:ascii="Arial" w:hAnsi="Arial" w:cs="Arial"/>
            <w:b/>
            <w:bCs/>
            <w:sz w:val="22"/>
            <w:szCs w:val="22"/>
          </w:rPr>
          <w:t>https://share.nearpod.com/e/Aemt3YxPTeb</w:t>
        </w:r>
      </w:hyperlink>
    </w:p>
    <w:p w14:paraId="1C05AD29" w14:textId="77777777" w:rsidR="00B96734" w:rsidRPr="00D01AEA" w:rsidRDefault="00B96734" w:rsidP="00B96734">
      <w:pPr>
        <w:pStyle w:val="NormalWeb"/>
        <w:spacing w:before="0" w:beforeAutospacing="0" w:after="0" w:afterAutospacing="0"/>
        <w:ind w:left="180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D0C78D" w14:textId="77777777" w:rsidR="00B96734" w:rsidRPr="00D01AEA" w:rsidRDefault="00B96734" w:rsidP="00B96734">
      <w:pPr>
        <w:pStyle w:val="NormalWeb"/>
        <w:numPr>
          <w:ilvl w:val="1"/>
          <w:numId w:val="4"/>
        </w:numPr>
        <w:tabs>
          <w:tab w:val="clear" w:pos="1440"/>
          <w:tab w:val="num" w:pos="720"/>
        </w:tabs>
        <w:spacing w:before="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Military and Employers</w:t>
      </w:r>
    </w:p>
    <w:p w14:paraId="048434E8" w14:textId="0A47AF69" w:rsidR="00B96734" w:rsidRPr="00FD734E" w:rsidRDefault="00B96734" w:rsidP="00B96734">
      <w:pPr>
        <w:pStyle w:val="NormalWeb"/>
        <w:numPr>
          <w:ilvl w:val="2"/>
          <w:numId w:val="4"/>
        </w:numPr>
        <w:tabs>
          <w:tab w:val="clear" w:pos="2160"/>
          <w:tab w:val="num" w:pos="1440"/>
        </w:tabs>
        <w:spacing w:before="0" w:beforeAutospacing="0" w:after="0" w:afterAutospacing="0"/>
        <w:ind w:left="1800"/>
        <w:textAlignment w:val="baseline"/>
        <w:rPr>
          <w:rStyle w:val="Hyperlink"/>
          <w:rFonts w:ascii="Arial" w:hAnsi="Arial" w:cs="Arial"/>
          <w:b/>
          <w:bCs/>
          <w:color w:val="000000"/>
          <w:sz w:val="22"/>
          <w:szCs w:val="22"/>
          <w:u w:val="none"/>
        </w:rPr>
      </w:pPr>
      <w:hyperlink r:id="rId14" w:history="1">
        <w:r w:rsidRPr="00F91C3C">
          <w:rPr>
            <w:rStyle w:val="Hyperlink"/>
            <w:rFonts w:ascii="Arial" w:hAnsi="Arial" w:cs="Arial"/>
            <w:b/>
            <w:bCs/>
            <w:sz w:val="22"/>
            <w:szCs w:val="22"/>
          </w:rPr>
          <w:t>https://share.nearpod.com/e/UruvxLFNTeb</w:t>
        </w:r>
      </w:hyperlink>
    </w:p>
    <w:p w14:paraId="7B20FBA6" w14:textId="77777777" w:rsidR="00FD734E" w:rsidRPr="00FD734E" w:rsidRDefault="00FD734E" w:rsidP="00FD734E">
      <w:pPr>
        <w:pStyle w:val="NormalWeb"/>
        <w:spacing w:before="0" w:beforeAutospacing="0" w:after="0" w:afterAutospacing="0"/>
        <w:ind w:left="1800"/>
        <w:textAlignment w:val="baseline"/>
        <w:rPr>
          <w:rStyle w:val="Hyperlink"/>
          <w:rFonts w:ascii="Arial" w:hAnsi="Arial" w:cs="Arial"/>
          <w:b/>
          <w:bCs/>
          <w:color w:val="000000"/>
          <w:sz w:val="22"/>
          <w:szCs w:val="22"/>
          <w:u w:val="none"/>
        </w:rPr>
      </w:pPr>
    </w:p>
    <w:p w14:paraId="6D013AA6" w14:textId="3B630B76" w:rsidR="00FD734E" w:rsidRDefault="00FD734E" w:rsidP="00FD734E">
      <w:pPr>
        <w:pStyle w:val="NormalWeb"/>
        <w:spacing w:before="0" w:beforeAutospacing="0" w:after="0" w:afterAutospacing="0"/>
        <w:textAlignment w:val="baseline"/>
        <w:rPr>
          <w:rStyle w:val="Hyperlink"/>
          <w:rFonts w:ascii="Arial" w:hAnsi="Arial" w:cs="Arial"/>
          <w:b/>
          <w:bCs/>
          <w:color w:val="auto"/>
          <w:sz w:val="22"/>
          <w:szCs w:val="22"/>
        </w:rPr>
      </w:pPr>
      <w:proofErr w:type="spellStart"/>
      <w:r w:rsidRPr="00FD734E">
        <w:rPr>
          <w:rStyle w:val="Hyperlink"/>
          <w:rFonts w:ascii="Arial" w:hAnsi="Arial" w:cs="Arial"/>
          <w:b/>
          <w:bCs/>
          <w:color w:val="auto"/>
          <w:sz w:val="22"/>
          <w:szCs w:val="22"/>
        </w:rPr>
        <w:t>Nearpods</w:t>
      </w:r>
      <w:proofErr w:type="spellEnd"/>
      <w:r w:rsidRPr="00FD734E">
        <w:rPr>
          <w:rStyle w:val="Hyperlink"/>
          <w:rFonts w:ascii="Arial" w:hAnsi="Arial" w:cs="Arial"/>
          <w:b/>
          <w:bCs/>
          <w:color w:val="auto"/>
          <w:sz w:val="22"/>
          <w:szCs w:val="22"/>
        </w:rPr>
        <w:t xml:space="preserve"> Resources</w:t>
      </w:r>
    </w:p>
    <w:p w14:paraId="72353DB7" w14:textId="77777777" w:rsidR="00FD734E" w:rsidRDefault="00FD734E" w:rsidP="00FD734E">
      <w:r>
        <w:t>Paying for College-</w:t>
      </w:r>
      <w:hyperlink r:id="rId15" w:history="1">
        <w:r w:rsidRPr="00F91C3C">
          <w:rPr>
            <w:rStyle w:val="Hyperlink"/>
          </w:rPr>
          <w:t>https://nearpod.com/libraries/23703/preview/paying-for-college-L73908932</w:t>
        </w:r>
      </w:hyperlink>
    </w:p>
    <w:p w14:paraId="7F8D9814" w14:textId="77777777" w:rsidR="00FD734E" w:rsidRDefault="00FD734E" w:rsidP="00FD734E">
      <w:r>
        <w:t>Estimate College Costs-</w:t>
      </w:r>
      <w:hyperlink r:id="rId16" w:history="1">
        <w:r w:rsidRPr="00F91C3C">
          <w:rPr>
            <w:rStyle w:val="Hyperlink"/>
          </w:rPr>
          <w:t>https://nearpod.com/t/life-skills/9th/lesson-2-estimate-costs-for-college-L32220569</w:t>
        </w:r>
      </w:hyperlink>
    </w:p>
    <w:p w14:paraId="7610282E" w14:textId="77777777" w:rsidR="00FD734E" w:rsidRDefault="00FD734E" w:rsidP="00FD734E">
      <w:r>
        <w:t>Navigating the Application Process Financial Aid-</w:t>
      </w:r>
      <w:r w:rsidRPr="00C22260">
        <w:t xml:space="preserve"> </w:t>
      </w:r>
      <w:hyperlink r:id="rId17" w:history="1">
        <w:r w:rsidRPr="00F91C3C">
          <w:rPr>
            <w:rStyle w:val="Hyperlink"/>
          </w:rPr>
          <w:t>https://nearpod.com/t/life-skills/9th/cee-s5l15-financial-aid-912-L81152519</w:t>
        </w:r>
      </w:hyperlink>
    </w:p>
    <w:p w14:paraId="61BB86F5" w14:textId="6AE2EE6B" w:rsidR="00FD734E" w:rsidRPr="00341E49" w:rsidRDefault="00FD734E" w:rsidP="00FD734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394345F" w14:textId="77777777" w:rsidR="00E12761" w:rsidRDefault="00E12761" w:rsidP="00341E49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4120586" w14:textId="77777777" w:rsidR="00E12761" w:rsidRDefault="00E12761" w:rsidP="00341E49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8AFF1DC" w14:textId="517EE10E" w:rsidR="00341E49" w:rsidRDefault="00341E49" w:rsidP="00341E49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341E49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Lesson 5: What am I doing after high school? Part 2</w:t>
      </w:r>
    </w:p>
    <w:p w14:paraId="2E2C3572" w14:textId="77777777" w:rsidR="00F23A7F" w:rsidRPr="00965D3F" w:rsidRDefault="00F23A7F" w:rsidP="00F23A7F">
      <w:pPr>
        <w:ind w:left="720"/>
        <w:rPr>
          <w:rFonts w:ascii="Arial Narrow" w:hAnsi="Arial Narrow"/>
          <w:b/>
          <w:u w:val="single"/>
        </w:rPr>
      </w:pPr>
      <w:r w:rsidRPr="00965D3F">
        <w:rPr>
          <w:rFonts w:ascii="Arial Narrow" w:hAnsi="Arial Narrow"/>
          <w:b/>
          <w:u w:val="single"/>
        </w:rPr>
        <w:t>Link</w:t>
      </w:r>
      <w:r>
        <w:rPr>
          <w:rFonts w:ascii="Arial Narrow" w:hAnsi="Arial Narrow"/>
          <w:b/>
          <w:u w:val="single"/>
        </w:rPr>
        <w:t>s</w:t>
      </w:r>
      <w:r w:rsidRPr="00965D3F">
        <w:rPr>
          <w:rFonts w:ascii="Arial Narrow" w:hAnsi="Arial Narrow"/>
          <w:b/>
          <w:u w:val="single"/>
        </w:rPr>
        <w:t xml:space="preserve"> to Career Assessment</w:t>
      </w:r>
    </w:p>
    <w:p w14:paraId="710B1DAB" w14:textId="77777777" w:rsidR="00F23A7F" w:rsidRDefault="00F23A7F" w:rsidP="00F23A7F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hyperlink r:id="rId18" w:history="1">
        <w:r w:rsidRPr="00752787">
          <w:rPr>
            <w:rStyle w:val="Hyperlink"/>
            <w:rFonts w:ascii="Arial Narrow" w:hAnsi="Arial Narrow"/>
          </w:rPr>
          <w:t>http://www.careerbridge.wa.gov/survey_cluster.aspx</w:t>
        </w:r>
      </w:hyperlink>
    </w:p>
    <w:p w14:paraId="527E1F5B" w14:textId="77777777" w:rsidR="00F23A7F" w:rsidRDefault="00F23A7F" w:rsidP="00F23A7F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hyperlink r:id="rId19" w:history="1">
        <w:r w:rsidRPr="00F91C3C">
          <w:rPr>
            <w:rStyle w:val="Hyperlink"/>
            <w:rFonts w:ascii="Arial Narrow" w:hAnsi="Arial Narrow"/>
          </w:rPr>
          <w:t>https://www.careeronestop.org/toolkit/careers/interest-assessment.aspx</w:t>
        </w:r>
      </w:hyperlink>
    </w:p>
    <w:p w14:paraId="4B85D82D" w14:textId="2EA4D655" w:rsidR="00F23A7F" w:rsidRPr="00286BB4" w:rsidRDefault="00F23A7F" w:rsidP="00F23A7F">
      <w:pPr>
        <w:numPr>
          <w:ilvl w:val="0"/>
          <w:numId w:val="5"/>
        </w:numPr>
        <w:spacing w:after="0" w:line="240" w:lineRule="auto"/>
        <w:rPr>
          <w:rStyle w:val="Hyperlink"/>
          <w:rFonts w:ascii="Arial Narrow" w:hAnsi="Arial Narrow"/>
          <w:color w:val="auto"/>
          <w:u w:val="none"/>
        </w:rPr>
      </w:pPr>
      <w:hyperlink r:id="rId20" w:history="1">
        <w:r w:rsidRPr="00F91C3C">
          <w:rPr>
            <w:rStyle w:val="Hyperlink"/>
            <w:rFonts w:ascii="Arial Narrow" w:hAnsi="Arial Narrow"/>
          </w:rPr>
          <w:t>https://public.careercruising.com/en/</w:t>
        </w:r>
      </w:hyperlink>
    </w:p>
    <w:p w14:paraId="04BF358D" w14:textId="77777777" w:rsidR="00286BB4" w:rsidRPr="00891347" w:rsidRDefault="00286BB4" w:rsidP="00286BB4">
      <w:pPr>
        <w:spacing w:after="0" w:line="240" w:lineRule="auto"/>
        <w:ind w:left="1080"/>
        <w:rPr>
          <w:rStyle w:val="Hyperlink"/>
          <w:rFonts w:ascii="Arial Narrow" w:hAnsi="Arial Narrow"/>
          <w:color w:val="auto"/>
          <w:u w:val="none"/>
        </w:rPr>
      </w:pPr>
    </w:p>
    <w:p w14:paraId="7FF50DFF" w14:textId="77777777" w:rsidR="0051219A" w:rsidRPr="0014507D" w:rsidRDefault="0051219A" w:rsidP="0051219A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BA74485" w14:textId="2210783C" w:rsidR="0051219A" w:rsidRDefault="0051219A" w:rsidP="0051219A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4507D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Lesson 6: What am I doing after high school?</w:t>
      </w:r>
    </w:p>
    <w:p w14:paraId="0BEAA364" w14:textId="77777777" w:rsidR="00A11037" w:rsidRDefault="00A11037" w:rsidP="00A11037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hyperlink r:id="rId21" w:history="1">
        <w:r w:rsidRPr="00752787">
          <w:rPr>
            <w:rStyle w:val="Hyperlink"/>
            <w:rFonts w:ascii="Arial Narrow" w:hAnsi="Arial Narrow"/>
          </w:rPr>
          <w:t>http://www.careerbridge.wa.gov/survey_cluster.aspx</w:t>
        </w:r>
      </w:hyperlink>
    </w:p>
    <w:p w14:paraId="438ADC50" w14:textId="77777777" w:rsidR="00A11037" w:rsidRDefault="00A11037" w:rsidP="00A11037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hyperlink r:id="rId22" w:history="1">
        <w:r w:rsidRPr="00F91C3C">
          <w:rPr>
            <w:rStyle w:val="Hyperlink"/>
            <w:rFonts w:ascii="Arial Narrow" w:hAnsi="Arial Narrow"/>
          </w:rPr>
          <w:t>https://www.careeronestop.org/toolkit/careers/interest-assessment.aspx</w:t>
        </w:r>
      </w:hyperlink>
    </w:p>
    <w:p w14:paraId="4132D09D" w14:textId="77777777" w:rsidR="00A11037" w:rsidRDefault="00A11037" w:rsidP="00A11037">
      <w:pPr>
        <w:numPr>
          <w:ilvl w:val="0"/>
          <w:numId w:val="6"/>
        </w:numPr>
        <w:spacing w:after="0" w:line="240" w:lineRule="auto"/>
        <w:rPr>
          <w:rFonts w:ascii="Arial Narrow" w:hAnsi="Arial Narrow"/>
        </w:rPr>
      </w:pPr>
      <w:hyperlink r:id="rId23" w:history="1">
        <w:r w:rsidRPr="00F91C3C">
          <w:rPr>
            <w:rStyle w:val="Hyperlink"/>
            <w:rFonts w:ascii="Arial Narrow" w:hAnsi="Arial Narrow"/>
          </w:rPr>
          <w:t>https://public.careercruising.com/en/</w:t>
        </w:r>
      </w:hyperlink>
    </w:p>
    <w:p w14:paraId="6CE150D7" w14:textId="77777777" w:rsidR="0014507D" w:rsidRPr="0014507D" w:rsidRDefault="0014507D" w:rsidP="0051219A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  <w:u w:val="single"/>
        </w:rPr>
      </w:pPr>
    </w:p>
    <w:p w14:paraId="0B8CA896" w14:textId="77777777" w:rsidR="00F23A7F" w:rsidRDefault="00F23A7F" w:rsidP="00341E49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52E8769" w14:textId="550DA268" w:rsidR="00E12761" w:rsidRDefault="00E12761" w:rsidP="00341E49">
      <w:pPr>
        <w:pStyle w:val="NormalWeb"/>
        <w:spacing w:before="0" w:beforeAutospacing="0" w:after="160" w:afterAutospacing="0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71C52C4" w14:textId="77777777" w:rsidR="00E12761" w:rsidRPr="00341E49" w:rsidRDefault="00E12761" w:rsidP="00341E49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  <w:u w:val="single"/>
        </w:rPr>
      </w:pPr>
    </w:p>
    <w:p w14:paraId="1EE16A19" w14:textId="77777777" w:rsidR="00341E49" w:rsidRDefault="00341E49" w:rsidP="00FD734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5DE1D0" w14:textId="77777777" w:rsidR="00B96734" w:rsidRPr="00A548C2" w:rsidRDefault="00B96734" w:rsidP="00A548C2">
      <w:pPr>
        <w:pStyle w:val="NormalWeb"/>
        <w:spacing w:before="0" w:beforeAutospacing="0" w:after="160" w:afterAutospacing="0"/>
        <w:rPr>
          <w:rFonts w:ascii="Arial" w:hAnsi="Arial" w:cs="Arial"/>
          <w:sz w:val="22"/>
          <w:szCs w:val="22"/>
          <w:u w:val="single"/>
        </w:rPr>
      </w:pPr>
    </w:p>
    <w:p w14:paraId="187B840E" w14:textId="77777777" w:rsidR="006A7019" w:rsidRDefault="006A7019" w:rsidP="00A548C2">
      <w:pPr>
        <w:pStyle w:val="ListParagraph"/>
        <w:spacing w:after="0" w:line="240" w:lineRule="auto"/>
        <w:ind w:left="0"/>
        <w:textAlignment w:val="baseline"/>
        <w:rPr>
          <w:rStyle w:val="Hyperlink"/>
          <w:rFonts w:ascii="Times New Roman" w:eastAsia="Times New Roman" w:hAnsi="Times New Roman" w:cs="Times New Roman"/>
          <w:color w:val="000000"/>
          <w:u w:val="none"/>
        </w:rPr>
      </w:pPr>
    </w:p>
    <w:p w14:paraId="501E261E" w14:textId="185A22A9" w:rsidR="00F70700" w:rsidRDefault="00F70700" w:rsidP="00F70700">
      <w:pPr>
        <w:rPr>
          <w:rFonts w:ascii="Times New Roman" w:eastAsia="Times New Roman" w:hAnsi="Times New Roman" w:cs="Times New Roman"/>
          <w:color w:val="000000"/>
        </w:rPr>
      </w:pPr>
    </w:p>
    <w:p w14:paraId="54F07600" w14:textId="77777777" w:rsidR="00F414CA" w:rsidRPr="00F70700" w:rsidRDefault="00F414CA" w:rsidP="00F70700">
      <w:pPr>
        <w:rPr>
          <w:rFonts w:ascii="Times New Roman" w:eastAsia="Times New Roman" w:hAnsi="Times New Roman" w:cs="Times New Roman"/>
          <w:color w:val="000000"/>
        </w:rPr>
      </w:pPr>
    </w:p>
    <w:p w14:paraId="07258640" w14:textId="77777777" w:rsidR="00F70700" w:rsidRPr="00F314C3" w:rsidRDefault="00F70700" w:rsidP="00F314C3">
      <w:pPr>
        <w:rPr>
          <w:b/>
          <w:bCs/>
          <w:u w:val="single"/>
        </w:rPr>
      </w:pPr>
    </w:p>
    <w:sectPr w:rsidR="00F70700" w:rsidRPr="00F31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6DEC"/>
    <w:multiLevelType w:val="hybridMultilevel"/>
    <w:tmpl w:val="E668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7C89"/>
    <w:multiLevelType w:val="hybridMultilevel"/>
    <w:tmpl w:val="3F96F0BC"/>
    <w:lvl w:ilvl="0" w:tplc="EC66B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50EC"/>
    <w:multiLevelType w:val="hybridMultilevel"/>
    <w:tmpl w:val="8E025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772B47"/>
    <w:multiLevelType w:val="hybridMultilevel"/>
    <w:tmpl w:val="76DA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3C5F"/>
    <w:multiLevelType w:val="multilevel"/>
    <w:tmpl w:val="84F8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F3E9C"/>
    <w:multiLevelType w:val="hybridMultilevel"/>
    <w:tmpl w:val="3F96F0BC"/>
    <w:lvl w:ilvl="0" w:tplc="EC66B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DA"/>
    <w:rsid w:val="0014507D"/>
    <w:rsid w:val="00173D64"/>
    <w:rsid w:val="00286BB4"/>
    <w:rsid w:val="00341E49"/>
    <w:rsid w:val="003B69E7"/>
    <w:rsid w:val="0051219A"/>
    <w:rsid w:val="00516C35"/>
    <w:rsid w:val="006A7019"/>
    <w:rsid w:val="00891347"/>
    <w:rsid w:val="009236E1"/>
    <w:rsid w:val="009F663E"/>
    <w:rsid w:val="00A11037"/>
    <w:rsid w:val="00A548C2"/>
    <w:rsid w:val="00A6114C"/>
    <w:rsid w:val="00B96734"/>
    <w:rsid w:val="00BE693F"/>
    <w:rsid w:val="00D018B9"/>
    <w:rsid w:val="00DF79DA"/>
    <w:rsid w:val="00E12761"/>
    <w:rsid w:val="00E30F75"/>
    <w:rsid w:val="00F23A7F"/>
    <w:rsid w:val="00F314C3"/>
    <w:rsid w:val="00F414CA"/>
    <w:rsid w:val="00F70700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55F2C"/>
  <w15:chartTrackingRefBased/>
  <w15:docId w15:val="{9D7588E0-1B79-4189-87DC-2822893B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9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9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79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4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bridge.wa.gov/survey_cluster.aspx" TargetMode="External"/><Relationship Id="rId13" Type="http://schemas.openxmlformats.org/officeDocument/2006/relationships/hyperlink" Target="https://share.nearpod.com/e/Aemt3YxPTeb" TargetMode="External"/><Relationship Id="rId18" Type="http://schemas.openxmlformats.org/officeDocument/2006/relationships/hyperlink" Target="http://www.careerbridge.wa.gov/survey_cluster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areerbridge.wa.gov/survey_cluster.aspx" TargetMode="External"/><Relationship Id="rId7" Type="http://schemas.openxmlformats.org/officeDocument/2006/relationships/hyperlink" Target="https://public.careercruising.com/en/our-solutions/k-12/" TargetMode="External"/><Relationship Id="rId12" Type="http://schemas.openxmlformats.org/officeDocument/2006/relationships/hyperlink" Target="https://youtu.be/HnJ1bqXUnIM" TargetMode="External"/><Relationship Id="rId17" Type="http://schemas.openxmlformats.org/officeDocument/2006/relationships/hyperlink" Target="https://nearpod.com/t/life-skills/9th/cee-s5l15-financial-aid-912-L8115251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earpod.com/t/life-skills/9th/lesson-2-estimate-costs-for-college-L32220569" TargetMode="External"/><Relationship Id="rId20" Type="http://schemas.openxmlformats.org/officeDocument/2006/relationships/hyperlink" Target="https://public.careercruising.com/e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lic.careercruising.com/en/" TargetMode="External"/><Relationship Id="rId11" Type="http://schemas.openxmlformats.org/officeDocument/2006/relationships/hyperlink" Target="https://www.youtube.com/watch?v=kkqVHcf98U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hare.nearpod.com/NKMXNYZPReb" TargetMode="External"/><Relationship Id="rId15" Type="http://schemas.openxmlformats.org/officeDocument/2006/relationships/hyperlink" Target="https://nearpod.com/libraries/23703/preview/paying-for-college-L73908932" TargetMode="External"/><Relationship Id="rId23" Type="http://schemas.openxmlformats.org/officeDocument/2006/relationships/hyperlink" Target="https://public.careercruising.com/en/" TargetMode="External"/><Relationship Id="rId10" Type="http://schemas.openxmlformats.org/officeDocument/2006/relationships/hyperlink" Target="https://www.youtube.com/watch?v=KDL7hQ-gH-c&amp;t=130s" TargetMode="External"/><Relationship Id="rId19" Type="http://schemas.openxmlformats.org/officeDocument/2006/relationships/hyperlink" Target="https://www.careeronestop.org/toolkit/careers/interest-assessmen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Kl60EHB_tU" TargetMode="External"/><Relationship Id="rId14" Type="http://schemas.openxmlformats.org/officeDocument/2006/relationships/hyperlink" Target="https://share.nearpod.com/e/UruvxLFNTeb" TargetMode="External"/><Relationship Id="rId22" Type="http://schemas.openxmlformats.org/officeDocument/2006/relationships/hyperlink" Target="https://www.careeronestop.org/toolkit/careers/interest-assessme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GREEN</dc:creator>
  <cp:keywords/>
  <dc:description/>
  <cp:lastModifiedBy>ERICA GREEN</cp:lastModifiedBy>
  <cp:revision>23</cp:revision>
  <dcterms:created xsi:type="dcterms:W3CDTF">2021-05-03T22:55:00Z</dcterms:created>
  <dcterms:modified xsi:type="dcterms:W3CDTF">2021-05-03T23:22:00Z</dcterms:modified>
</cp:coreProperties>
</file>